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AF5" w:rsidTr="00840AF5">
        <w:tc>
          <w:tcPr>
            <w:tcW w:w="9571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840AF5">
        <w:tc>
          <w:tcPr>
            <w:tcW w:w="9571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840AF5">
        <w:tc>
          <w:tcPr>
            <w:tcW w:w="4785" w:type="dxa"/>
          </w:tcPr>
          <w:p w:rsidR="00840AF5" w:rsidRPr="00840AF5" w:rsidRDefault="00D8346B" w:rsidP="00C92C71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11D73">
              <w:rPr>
                <w:b/>
                <w:sz w:val="24"/>
                <w:szCs w:val="24"/>
              </w:rPr>
              <w:t>2</w:t>
            </w:r>
            <w:r w:rsidR="00840AF5">
              <w:rPr>
                <w:b/>
                <w:sz w:val="24"/>
                <w:szCs w:val="24"/>
              </w:rPr>
              <w:t>.0</w:t>
            </w:r>
            <w:r w:rsidR="00111D73">
              <w:rPr>
                <w:b/>
                <w:sz w:val="24"/>
                <w:szCs w:val="24"/>
              </w:rPr>
              <w:t>5</w:t>
            </w:r>
            <w:r w:rsidR="002C4E0A">
              <w:rPr>
                <w:b/>
                <w:sz w:val="24"/>
                <w:szCs w:val="24"/>
              </w:rPr>
              <w:t xml:space="preserve">.2021г. № </w:t>
            </w:r>
            <w:r w:rsidR="00C92C71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4786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D8346B" w:rsidRDefault="00D8346B">
      <w:pPr>
        <w:rPr>
          <w:rFonts w:ascii="Times New Roman" w:hAnsi="Times New Roman" w:cs="Times New Roman"/>
        </w:rPr>
      </w:pPr>
    </w:p>
    <w:p w:rsidR="0082149C" w:rsidRPr="00353928" w:rsidRDefault="00D8346B">
      <w:pPr>
        <w:rPr>
          <w:rFonts w:ascii="Times New Roman" w:hAnsi="Times New Roman" w:cs="Times New Roman"/>
          <w:b/>
        </w:rPr>
      </w:pPr>
      <w:r w:rsidRPr="00353928">
        <w:rPr>
          <w:rFonts w:ascii="Times New Roman" w:hAnsi="Times New Roman" w:cs="Times New Roman"/>
          <w:b/>
        </w:rPr>
        <w:t>Об установлении публичного сервитута</w:t>
      </w:r>
    </w:p>
    <w:p w:rsidR="002D1093" w:rsidRPr="00353928" w:rsidRDefault="00D8346B" w:rsidP="00025066">
      <w:pPr>
        <w:rPr>
          <w:rFonts w:ascii="Times New Roman" w:hAnsi="Times New Roman" w:cs="Times New Roman"/>
          <w:b/>
        </w:rPr>
      </w:pPr>
      <w:r w:rsidRPr="00353928">
        <w:rPr>
          <w:rFonts w:ascii="Times New Roman" w:hAnsi="Times New Roman" w:cs="Times New Roman"/>
          <w:b/>
        </w:rPr>
        <w:t>в отношении земельного участка</w:t>
      </w:r>
    </w:p>
    <w:p w:rsidR="00025066" w:rsidRPr="00794330" w:rsidRDefault="00025066" w:rsidP="00025066">
      <w:pPr>
        <w:rPr>
          <w:rFonts w:ascii="Times New Roman" w:hAnsi="Times New Roman" w:cs="Times New Roman"/>
          <w:b/>
          <w:sz w:val="28"/>
          <w:szCs w:val="28"/>
        </w:rPr>
      </w:pPr>
    </w:p>
    <w:p w:rsidR="00711F40" w:rsidRPr="00794330" w:rsidRDefault="00025066" w:rsidP="00711F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4330">
        <w:rPr>
          <w:rFonts w:ascii="Times New Roman" w:hAnsi="Times New Roman" w:cs="Times New Roman"/>
          <w:sz w:val="28"/>
          <w:szCs w:val="28"/>
        </w:rPr>
        <w:t>В целях строительства</w:t>
      </w:r>
      <w:r w:rsidR="00711F40" w:rsidRPr="00794330">
        <w:rPr>
          <w:rFonts w:ascii="Times New Roman" w:hAnsi="Times New Roman" w:cs="Times New Roman"/>
          <w:sz w:val="28"/>
          <w:szCs w:val="28"/>
        </w:rPr>
        <w:t xml:space="preserve"> и размещения о</w:t>
      </w:r>
      <w:r w:rsidRPr="00794330">
        <w:rPr>
          <w:rFonts w:ascii="Times New Roman" w:hAnsi="Times New Roman" w:cs="Times New Roman"/>
          <w:sz w:val="28"/>
          <w:szCs w:val="28"/>
        </w:rPr>
        <w:t>бъект</w:t>
      </w:r>
      <w:r w:rsidR="00711F40" w:rsidRPr="00794330">
        <w:rPr>
          <w:rFonts w:ascii="Times New Roman" w:hAnsi="Times New Roman" w:cs="Times New Roman"/>
          <w:sz w:val="28"/>
          <w:szCs w:val="28"/>
        </w:rPr>
        <w:t>а электросетевого хозяйства</w:t>
      </w:r>
      <w:r w:rsidRPr="00794330">
        <w:rPr>
          <w:rFonts w:ascii="Times New Roman" w:hAnsi="Times New Roman" w:cs="Times New Roman"/>
          <w:sz w:val="28"/>
          <w:szCs w:val="28"/>
        </w:rPr>
        <w:t xml:space="preserve">, рассмотрев ходатайство </w:t>
      </w:r>
      <w:r w:rsidR="00EC01B8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унитарного энергетического предприятия </w:t>
      </w:r>
      <w:r w:rsidR="00A137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37C2">
        <w:rPr>
          <w:rFonts w:ascii="Times New Roman" w:hAnsi="Times New Roman" w:cs="Times New Roman"/>
          <w:sz w:val="28"/>
          <w:szCs w:val="28"/>
        </w:rPr>
        <w:t>Облкоммунэрго</w:t>
      </w:r>
      <w:proofErr w:type="spellEnd"/>
      <w:r w:rsidR="00A137C2">
        <w:rPr>
          <w:rFonts w:ascii="Times New Roman" w:hAnsi="Times New Roman" w:cs="Times New Roman"/>
          <w:sz w:val="28"/>
          <w:szCs w:val="28"/>
        </w:rPr>
        <w:t>»</w:t>
      </w:r>
      <w:r w:rsidRPr="00794330">
        <w:rPr>
          <w:rFonts w:ascii="Times New Roman" w:hAnsi="Times New Roman" w:cs="Times New Roman"/>
          <w:sz w:val="28"/>
          <w:szCs w:val="28"/>
        </w:rPr>
        <w:t xml:space="preserve"> (ИНН 38</w:t>
      </w:r>
      <w:r w:rsidR="00EC01B8">
        <w:rPr>
          <w:rFonts w:ascii="Times New Roman" w:hAnsi="Times New Roman" w:cs="Times New Roman"/>
          <w:sz w:val="28"/>
          <w:szCs w:val="28"/>
        </w:rPr>
        <w:t>00000252</w:t>
      </w:r>
      <w:r w:rsidRPr="00794330">
        <w:rPr>
          <w:rFonts w:ascii="Times New Roman" w:hAnsi="Times New Roman" w:cs="Times New Roman"/>
          <w:sz w:val="28"/>
          <w:szCs w:val="28"/>
        </w:rPr>
        <w:t>, ОГРН 10</w:t>
      </w:r>
      <w:r w:rsidR="00EC01B8">
        <w:rPr>
          <w:rFonts w:ascii="Times New Roman" w:hAnsi="Times New Roman" w:cs="Times New Roman"/>
          <w:sz w:val="28"/>
          <w:szCs w:val="28"/>
        </w:rPr>
        <w:t>23801542412</w:t>
      </w:r>
      <w:r w:rsidRPr="00794330">
        <w:rPr>
          <w:rFonts w:ascii="Times New Roman" w:hAnsi="Times New Roman" w:cs="Times New Roman"/>
          <w:sz w:val="28"/>
          <w:szCs w:val="28"/>
        </w:rPr>
        <w:t xml:space="preserve">), сообщение о возможном установлении публичного сервитута, опубликованное в информационно-телекоммуникационной сети «Интернет» на официальном сайте администрации  </w:t>
      </w:r>
      <w:r w:rsidR="00711F40" w:rsidRPr="00794330">
        <w:rPr>
          <w:rFonts w:ascii="Times New Roman" w:hAnsi="Times New Roman" w:cs="Times New Roman"/>
          <w:sz w:val="28"/>
          <w:szCs w:val="28"/>
        </w:rPr>
        <w:t>Жигаловского</w:t>
      </w:r>
      <w:r w:rsidRPr="00794330">
        <w:rPr>
          <w:rFonts w:ascii="Times New Roman" w:hAnsi="Times New Roman" w:cs="Times New Roman"/>
          <w:sz w:val="28"/>
          <w:szCs w:val="28"/>
        </w:rPr>
        <w:t xml:space="preserve"> МО,</w:t>
      </w:r>
      <w:r w:rsidRPr="00794330">
        <w:rPr>
          <w:sz w:val="28"/>
          <w:szCs w:val="28"/>
        </w:rPr>
        <w:t xml:space="preserve"> </w:t>
      </w:r>
      <w:r w:rsidRPr="00794330">
        <w:rPr>
          <w:rFonts w:ascii="Times New Roman" w:hAnsi="Times New Roman" w:cs="Times New Roman"/>
          <w:sz w:val="28"/>
          <w:szCs w:val="28"/>
        </w:rPr>
        <w:t xml:space="preserve"> руководствуясь статьями 23, 39.37, 39.38, 39.43, 78 Земельного кодекса Российской Федерации, Гражданским кодексом Российской Федерации, Федеральным законом от 25 октября 2001 года №137-ФЗ</w:t>
      </w:r>
      <w:proofErr w:type="gramEnd"/>
      <w:r w:rsidRPr="007943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94330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Федерации», приказом Минэкономразвития России от 10 октября 2018 года №542 «Об утверждении требований к форме ходатайства об утверждении сервитута, содержанию обоснования установления публичного сервитута», статьей 15 Федерального закона от 06.10.2003 №131-ФЗ «Об общих принципах организации местного самоуправления в Российской Федерации», </w:t>
      </w:r>
      <w:r w:rsidR="00711F40" w:rsidRPr="00794330">
        <w:rPr>
          <w:rFonts w:ascii="Times New Roman" w:hAnsi="Times New Roman" w:cs="Times New Roman"/>
          <w:sz w:val="28"/>
          <w:szCs w:val="28"/>
        </w:rPr>
        <w:t>Уставом Жигаловского мун</w:t>
      </w:r>
      <w:r w:rsidRPr="00794330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711F40" w:rsidRPr="00794330">
        <w:rPr>
          <w:rFonts w:ascii="Times New Roman" w:hAnsi="Times New Roman" w:cs="Times New Roman"/>
          <w:sz w:val="28"/>
          <w:szCs w:val="28"/>
        </w:rPr>
        <w:t>:</w:t>
      </w:r>
      <w:r w:rsidR="00F25ECA" w:rsidRPr="0079433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F25ECA" w:rsidRPr="00794330" w:rsidRDefault="00F25ECA" w:rsidP="00711F40">
      <w:pPr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25ECA" w:rsidRPr="00794330" w:rsidRDefault="002366D1" w:rsidP="00711F4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5ECA" w:rsidRPr="0079433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C01B8">
        <w:rPr>
          <w:rFonts w:ascii="Times New Roman" w:hAnsi="Times New Roman" w:cs="Times New Roman"/>
          <w:b/>
          <w:sz w:val="28"/>
          <w:szCs w:val="28"/>
        </w:rPr>
        <w:t>ЕТ</w:t>
      </w:r>
      <w:r w:rsidR="00F25ECA" w:rsidRPr="00794330">
        <w:rPr>
          <w:rFonts w:ascii="Times New Roman" w:hAnsi="Times New Roman" w:cs="Times New Roman"/>
          <w:b/>
          <w:sz w:val="28"/>
          <w:szCs w:val="28"/>
        </w:rPr>
        <w:t>:</w:t>
      </w:r>
    </w:p>
    <w:p w:rsidR="00711F40" w:rsidRPr="00794330" w:rsidRDefault="00711F40" w:rsidP="00711F4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139" w:rsidRPr="00794330" w:rsidRDefault="00F25ECA" w:rsidP="00156139">
      <w:pPr>
        <w:pStyle w:val="ac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Установить публичный сервитут сроком на 49 (сорок девять) лет </w:t>
      </w:r>
      <w:proofErr w:type="gramStart"/>
      <w:r w:rsidRPr="007943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F9" w:rsidRPr="00794330" w:rsidRDefault="00F25ECA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9433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94330">
        <w:rPr>
          <w:rFonts w:ascii="Times New Roman" w:hAnsi="Times New Roman" w:cs="Times New Roman"/>
          <w:sz w:val="28"/>
          <w:szCs w:val="28"/>
        </w:rPr>
        <w:t xml:space="preserve">  земельного участка из категории земель населенных пунктов, площадью </w:t>
      </w:r>
      <w:r w:rsidR="00E16119">
        <w:rPr>
          <w:rFonts w:ascii="Times New Roman" w:hAnsi="Times New Roman" w:cs="Times New Roman"/>
          <w:sz w:val="28"/>
          <w:szCs w:val="28"/>
        </w:rPr>
        <w:t xml:space="preserve">37 </w:t>
      </w:r>
      <w:r w:rsidR="008E779D" w:rsidRPr="00794330">
        <w:rPr>
          <w:rFonts w:ascii="Times New Roman" w:hAnsi="Times New Roman" w:cs="Times New Roman"/>
          <w:sz w:val="28"/>
          <w:szCs w:val="28"/>
        </w:rPr>
        <w:t xml:space="preserve">кв.м., расположенного по адресу: Иркутская область, Жигаловский район, р.п. Жигалово, ул. </w:t>
      </w:r>
      <w:r w:rsidR="00E16119">
        <w:rPr>
          <w:rFonts w:ascii="Times New Roman" w:hAnsi="Times New Roman" w:cs="Times New Roman"/>
          <w:sz w:val="28"/>
          <w:szCs w:val="28"/>
        </w:rPr>
        <w:t>Неугодниковская</w:t>
      </w:r>
      <w:r w:rsidR="002366D1" w:rsidRPr="00794330">
        <w:rPr>
          <w:rFonts w:ascii="Times New Roman" w:hAnsi="Times New Roman" w:cs="Times New Roman"/>
          <w:sz w:val="28"/>
          <w:szCs w:val="28"/>
        </w:rPr>
        <w:t>,</w:t>
      </w:r>
      <w:r w:rsidR="00E16119">
        <w:rPr>
          <w:rFonts w:ascii="Times New Roman" w:hAnsi="Times New Roman" w:cs="Times New Roman"/>
          <w:sz w:val="28"/>
          <w:szCs w:val="28"/>
        </w:rPr>
        <w:t xml:space="preserve"> </w:t>
      </w:r>
      <w:r w:rsidR="002366D1" w:rsidRPr="00794330">
        <w:rPr>
          <w:rFonts w:ascii="Times New Roman" w:hAnsi="Times New Roman" w:cs="Times New Roman"/>
          <w:sz w:val="28"/>
          <w:szCs w:val="28"/>
        </w:rPr>
        <w:t xml:space="preserve"> для  строительства и размещения объекта электросетевого хозяйства, в соответствии </w:t>
      </w:r>
      <w:r w:rsidR="00FD62F9" w:rsidRPr="00794330">
        <w:rPr>
          <w:rFonts w:ascii="Times New Roman" w:hAnsi="Times New Roman" w:cs="Times New Roman"/>
          <w:sz w:val="28"/>
          <w:szCs w:val="28"/>
        </w:rPr>
        <w:t>с приложением 2.</w:t>
      </w:r>
    </w:p>
    <w:p w:rsidR="00156139" w:rsidRPr="00794330" w:rsidRDefault="00FD62F9" w:rsidP="00156139">
      <w:pPr>
        <w:pStyle w:val="ac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Установить плату за публичный сервиту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т в установленных  границах </w:t>
      </w:r>
    </w:p>
    <w:p w:rsidR="00FD62F9" w:rsidRPr="00794330" w:rsidRDefault="0015613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в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E6ABC">
        <w:rPr>
          <w:rFonts w:ascii="Times New Roman" w:hAnsi="Times New Roman" w:cs="Times New Roman"/>
          <w:sz w:val="28"/>
          <w:szCs w:val="28"/>
        </w:rPr>
        <w:t>3</w:t>
      </w:r>
      <w:r w:rsidR="00C6351D">
        <w:rPr>
          <w:rFonts w:ascii="Times New Roman" w:hAnsi="Times New Roman" w:cs="Times New Roman"/>
          <w:sz w:val="28"/>
          <w:szCs w:val="28"/>
        </w:rPr>
        <w:t>0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рубл</w:t>
      </w:r>
      <w:r w:rsidR="00C6351D">
        <w:rPr>
          <w:rFonts w:ascii="Times New Roman" w:hAnsi="Times New Roman" w:cs="Times New Roman"/>
          <w:sz w:val="28"/>
          <w:szCs w:val="28"/>
        </w:rPr>
        <w:t>ей</w:t>
      </w:r>
      <w:r w:rsidR="00AE6ABC">
        <w:rPr>
          <w:rFonts w:ascii="Times New Roman" w:hAnsi="Times New Roman" w:cs="Times New Roman"/>
          <w:sz w:val="28"/>
          <w:szCs w:val="28"/>
        </w:rPr>
        <w:t xml:space="preserve"> </w:t>
      </w:r>
      <w:r w:rsidR="00083853">
        <w:rPr>
          <w:rFonts w:ascii="Times New Roman" w:hAnsi="Times New Roman" w:cs="Times New Roman"/>
          <w:sz w:val="28"/>
          <w:szCs w:val="28"/>
        </w:rPr>
        <w:t>12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156139" w:rsidRPr="00794330" w:rsidRDefault="00FD62F9" w:rsidP="00156139">
      <w:pPr>
        <w:pStyle w:val="ac"/>
        <w:numPr>
          <w:ilvl w:val="0"/>
          <w:numId w:val="4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lastRenderedPageBreak/>
        <w:t xml:space="preserve">Обладателю публичного сервитута Областному государственному </w:t>
      </w:r>
    </w:p>
    <w:p w:rsidR="00FD62F9" w:rsidRPr="00794330" w:rsidRDefault="00FD62F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унитарному энергетическому предприятию «</w:t>
      </w:r>
      <w:proofErr w:type="spellStart"/>
      <w:r w:rsidRPr="00794330">
        <w:rPr>
          <w:rFonts w:ascii="Times New Roman" w:hAnsi="Times New Roman" w:cs="Times New Roman"/>
          <w:sz w:val="28"/>
          <w:szCs w:val="28"/>
        </w:rPr>
        <w:t>Облкоммунэрго</w:t>
      </w:r>
      <w:proofErr w:type="spellEnd"/>
      <w:r w:rsidRPr="00794330">
        <w:rPr>
          <w:rFonts w:ascii="Times New Roman" w:hAnsi="Times New Roman" w:cs="Times New Roman"/>
          <w:sz w:val="28"/>
          <w:szCs w:val="28"/>
        </w:rPr>
        <w:t xml:space="preserve">» (ИНН 3800000252, ОГРН 1023801542412, юридический адрес:664075, Российская Федерация, Иркутская область, г. Иркутск, ул. </w:t>
      </w:r>
      <w:proofErr w:type="spellStart"/>
      <w:r w:rsidRPr="00794330">
        <w:rPr>
          <w:rFonts w:ascii="Times New Roman" w:hAnsi="Times New Roman" w:cs="Times New Roman"/>
          <w:sz w:val="28"/>
          <w:szCs w:val="28"/>
        </w:rPr>
        <w:t>Ширямова</w:t>
      </w:r>
      <w:proofErr w:type="spellEnd"/>
      <w:r w:rsidRPr="00794330">
        <w:rPr>
          <w:rFonts w:ascii="Times New Roman" w:hAnsi="Times New Roman" w:cs="Times New Roman"/>
          <w:sz w:val="28"/>
          <w:szCs w:val="28"/>
        </w:rPr>
        <w:t>, 54):</w:t>
      </w:r>
    </w:p>
    <w:p w:rsidR="00156139" w:rsidRPr="00794330" w:rsidRDefault="006D3927" w:rsidP="00156139">
      <w:pPr>
        <w:suppressAutoHyphens/>
        <w:ind w:firstLine="284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3.1. Внести плату за публичный сервитут в размере </w:t>
      </w:r>
      <w:r w:rsidR="00AE6ABC">
        <w:rPr>
          <w:rFonts w:ascii="Times New Roman" w:hAnsi="Times New Roman" w:cs="Times New Roman"/>
          <w:sz w:val="28"/>
          <w:szCs w:val="28"/>
        </w:rPr>
        <w:t>3</w:t>
      </w:r>
      <w:r w:rsidR="00083853">
        <w:rPr>
          <w:rFonts w:ascii="Times New Roman" w:hAnsi="Times New Roman" w:cs="Times New Roman"/>
          <w:sz w:val="28"/>
          <w:szCs w:val="28"/>
        </w:rPr>
        <w:t>0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(</w:t>
      </w:r>
      <w:r w:rsidR="00083853">
        <w:rPr>
          <w:rFonts w:ascii="Times New Roman" w:hAnsi="Times New Roman" w:cs="Times New Roman"/>
          <w:sz w:val="28"/>
          <w:szCs w:val="28"/>
        </w:rPr>
        <w:t>тридцать</w:t>
      </w:r>
      <w:r w:rsidR="00FD62F9" w:rsidRPr="00794330">
        <w:rPr>
          <w:rFonts w:ascii="Times New Roman" w:hAnsi="Times New Roman" w:cs="Times New Roman"/>
          <w:sz w:val="28"/>
          <w:szCs w:val="28"/>
        </w:rPr>
        <w:t>) рубл</w:t>
      </w:r>
      <w:r w:rsidR="00083853">
        <w:rPr>
          <w:rFonts w:ascii="Times New Roman" w:hAnsi="Times New Roman" w:cs="Times New Roman"/>
          <w:sz w:val="28"/>
          <w:szCs w:val="28"/>
        </w:rPr>
        <w:t>ей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083853">
        <w:rPr>
          <w:rFonts w:ascii="Times New Roman" w:hAnsi="Times New Roman" w:cs="Times New Roman"/>
          <w:sz w:val="28"/>
          <w:szCs w:val="28"/>
        </w:rPr>
        <w:t>12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(</w:t>
      </w:r>
      <w:r w:rsidR="00083853">
        <w:rPr>
          <w:rFonts w:ascii="Times New Roman" w:hAnsi="Times New Roman" w:cs="Times New Roman"/>
          <w:sz w:val="28"/>
          <w:szCs w:val="28"/>
        </w:rPr>
        <w:t>двенадцать</w:t>
      </w:r>
      <w:r w:rsidR="00FD62F9" w:rsidRPr="00794330">
        <w:rPr>
          <w:rFonts w:ascii="Times New Roman" w:hAnsi="Times New Roman" w:cs="Times New Roman"/>
          <w:sz w:val="28"/>
          <w:szCs w:val="28"/>
        </w:rPr>
        <w:t>) копеек единовременным платежом не позднее шести месяцев со дня издания настоящего постановления, по платежным реквизитам</w:t>
      </w:r>
      <w:r w:rsidR="00156139" w:rsidRPr="00794330">
        <w:rPr>
          <w:rFonts w:ascii="Times New Roman" w:hAnsi="Times New Roman" w:cs="Times New Roman"/>
          <w:sz w:val="28"/>
          <w:szCs w:val="28"/>
        </w:rPr>
        <w:t>, являющимся приложением 1 к настоящему постановлению;</w:t>
      </w:r>
    </w:p>
    <w:p w:rsidR="00156139" w:rsidRPr="00794330" w:rsidRDefault="006D3927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 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3.2. Привести земельный участок в состояние, пригодное для его использование в соответствии с разрешенным использованием, в срок не </w:t>
      </w:r>
      <w:proofErr w:type="gramStart"/>
      <w:r w:rsidR="00156139" w:rsidRPr="007943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56139" w:rsidRPr="00794330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 объекта. </w:t>
      </w:r>
    </w:p>
    <w:p w:rsidR="00852758" w:rsidRPr="00794330" w:rsidRDefault="0015613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 </w:t>
      </w:r>
      <w:r w:rsidR="00852758" w:rsidRPr="00794330">
        <w:rPr>
          <w:rFonts w:ascii="Times New Roman" w:hAnsi="Times New Roman" w:cs="Times New Roman"/>
          <w:sz w:val="28"/>
          <w:szCs w:val="28"/>
        </w:rPr>
        <w:t xml:space="preserve">   Отделу</w:t>
      </w:r>
      <w:r w:rsidRPr="0079433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</w:t>
      </w:r>
      <w:r w:rsidR="00852758" w:rsidRPr="00794330">
        <w:rPr>
          <w:rFonts w:ascii="Times New Roman" w:hAnsi="Times New Roman" w:cs="Times New Roman"/>
          <w:sz w:val="28"/>
          <w:szCs w:val="28"/>
        </w:rPr>
        <w:t xml:space="preserve"> имуществом администрации Жигаловского муниципального образования обеспечить: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4.1. Размещение решения об установлении публичного сервитута на официальном сайте Жигаловского муниципального образования в сети «Интернет» и опубликовать в «Спецвыпуск Жигалово».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4.2.  Направление копии решения об установлении публичного сервитута в Управление Федеральной службы государственной регистрации, кадастра и картографии по Иркутской области.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4.3. Направление Областному государственному унитарному энергетическому предприятию «</w:t>
      </w:r>
      <w:proofErr w:type="spellStart"/>
      <w:r w:rsidRPr="00794330">
        <w:rPr>
          <w:rFonts w:ascii="Times New Roman" w:hAnsi="Times New Roman" w:cs="Times New Roman"/>
          <w:sz w:val="28"/>
          <w:szCs w:val="28"/>
        </w:rPr>
        <w:t>Облкоммунэрго</w:t>
      </w:r>
      <w:proofErr w:type="spellEnd"/>
      <w:r w:rsidRPr="00794330">
        <w:rPr>
          <w:rFonts w:ascii="Times New Roman" w:hAnsi="Times New Roman" w:cs="Times New Roman"/>
          <w:sz w:val="28"/>
          <w:szCs w:val="28"/>
        </w:rPr>
        <w:t>» копии решения об установлении публичного сервитута.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5.   </w:t>
      </w:r>
      <w:proofErr w:type="gramStart"/>
      <w:r w:rsidRPr="00794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3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E3C90" w:rsidRPr="00794330" w:rsidRDefault="001E3C90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</w:t>
      </w:r>
      <w:r w:rsidR="00C30B76" w:rsidRPr="00794330">
        <w:rPr>
          <w:rFonts w:ascii="Times New Roman" w:hAnsi="Times New Roman" w:cs="Times New Roman"/>
          <w:sz w:val="28"/>
          <w:szCs w:val="28"/>
        </w:rPr>
        <w:t xml:space="preserve">  </w:t>
      </w:r>
      <w:r w:rsidRPr="00794330">
        <w:rPr>
          <w:rFonts w:ascii="Times New Roman" w:hAnsi="Times New Roman" w:cs="Times New Roman"/>
          <w:sz w:val="28"/>
          <w:szCs w:val="28"/>
        </w:rPr>
        <w:t xml:space="preserve">   Д.А. Лунёв  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25ECA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  </w:t>
      </w:r>
      <w:r w:rsidR="00F25ECA" w:rsidRPr="0079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CA" w:rsidRPr="001E3C90" w:rsidRDefault="00F25ECA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Default="008C728B" w:rsidP="00751D31">
      <w:pPr>
        <w:ind w:firstLine="0"/>
        <w:rPr>
          <w:rFonts w:ascii="Times New Roman" w:hAnsi="Times New Roman" w:cs="Times New Roman"/>
        </w:rPr>
      </w:pPr>
    </w:p>
    <w:p w:rsidR="00751D31" w:rsidRDefault="00751D31" w:rsidP="00751D31">
      <w:pPr>
        <w:ind w:firstLine="0"/>
        <w:rPr>
          <w:rFonts w:ascii="Times New Roman" w:hAnsi="Times New Roman" w:cs="Times New Roman"/>
        </w:rPr>
      </w:pPr>
    </w:p>
    <w:p w:rsidR="001E3C90" w:rsidRDefault="001E3C90" w:rsidP="00A85BE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E3C90" w:rsidSect="00751D31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7E" w:rsidRDefault="00E5267E" w:rsidP="00840AF5">
      <w:r>
        <w:separator/>
      </w:r>
    </w:p>
  </w:endnote>
  <w:endnote w:type="continuationSeparator" w:id="0">
    <w:p w:rsidR="00E5267E" w:rsidRDefault="00E5267E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7E" w:rsidRDefault="00E5267E" w:rsidP="00840AF5">
      <w:r>
        <w:separator/>
      </w:r>
    </w:p>
  </w:footnote>
  <w:footnote w:type="continuationSeparator" w:id="0">
    <w:p w:rsidR="00E5267E" w:rsidRDefault="00E5267E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2B9"/>
    <w:multiLevelType w:val="hybridMultilevel"/>
    <w:tmpl w:val="719CD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19CC"/>
    <w:multiLevelType w:val="multilevel"/>
    <w:tmpl w:val="99ACC4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2B20142"/>
    <w:multiLevelType w:val="hybridMultilevel"/>
    <w:tmpl w:val="2A7E8A08"/>
    <w:lvl w:ilvl="0" w:tplc="FF08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9B713C"/>
    <w:multiLevelType w:val="hybridMultilevel"/>
    <w:tmpl w:val="90D4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C6CDB"/>
    <w:multiLevelType w:val="multilevel"/>
    <w:tmpl w:val="0CE4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25066"/>
    <w:rsid w:val="00083853"/>
    <w:rsid w:val="00097FB5"/>
    <w:rsid w:val="00111D73"/>
    <w:rsid w:val="001308A1"/>
    <w:rsid w:val="001450F5"/>
    <w:rsid w:val="00156139"/>
    <w:rsid w:val="0017172B"/>
    <w:rsid w:val="001B49E4"/>
    <w:rsid w:val="001E3C90"/>
    <w:rsid w:val="0020161C"/>
    <w:rsid w:val="002221E0"/>
    <w:rsid w:val="002366D1"/>
    <w:rsid w:val="002C4E0A"/>
    <w:rsid w:val="002D1093"/>
    <w:rsid w:val="00353928"/>
    <w:rsid w:val="003842CD"/>
    <w:rsid w:val="00391E14"/>
    <w:rsid w:val="004B519E"/>
    <w:rsid w:val="006412FF"/>
    <w:rsid w:val="006A4B0F"/>
    <w:rsid w:val="006D3927"/>
    <w:rsid w:val="00705343"/>
    <w:rsid w:val="00711F40"/>
    <w:rsid w:val="00751D31"/>
    <w:rsid w:val="00794330"/>
    <w:rsid w:val="0082149C"/>
    <w:rsid w:val="00840AF5"/>
    <w:rsid w:val="00852758"/>
    <w:rsid w:val="00890088"/>
    <w:rsid w:val="008C728B"/>
    <w:rsid w:val="008E0D9D"/>
    <w:rsid w:val="008E440B"/>
    <w:rsid w:val="008E779D"/>
    <w:rsid w:val="009020DF"/>
    <w:rsid w:val="009D3472"/>
    <w:rsid w:val="00A137C2"/>
    <w:rsid w:val="00A85BE6"/>
    <w:rsid w:val="00AE6ABC"/>
    <w:rsid w:val="00AF5FAB"/>
    <w:rsid w:val="00B80A7A"/>
    <w:rsid w:val="00B956A2"/>
    <w:rsid w:val="00BA3AFE"/>
    <w:rsid w:val="00C30B12"/>
    <w:rsid w:val="00C30B76"/>
    <w:rsid w:val="00C6351D"/>
    <w:rsid w:val="00C92C71"/>
    <w:rsid w:val="00CF763E"/>
    <w:rsid w:val="00D13A46"/>
    <w:rsid w:val="00D45403"/>
    <w:rsid w:val="00D45A68"/>
    <w:rsid w:val="00D8346B"/>
    <w:rsid w:val="00DB3ADC"/>
    <w:rsid w:val="00DE6BD9"/>
    <w:rsid w:val="00E16119"/>
    <w:rsid w:val="00E5267E"/>
    <w:rsid w:val="00EC01B8"/>
    <w:rsid w:val="00F25ECA"/>
    <w:rsid w:val="00FA0E1F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5EC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25066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5EC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25066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0348-12FD-46B4-8FDE-8BE27FF3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2021-05-12T06:51:00Z</cp:lastPrinted>
  <dcterms:created xsi:type="dcterms:W3CDTF">2021-05-27T00:54:00Z</dcterms:created>
  <dcterms:modified xsi:type="dcterms:W3CDTF">2021-05-27T00:54:00Z</dcterms:modified>
</cp:coreProperties>
</file>